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AE" w:rsidRPr="00204993" w:rsidRDefault="006964AE" w:rsidP="006964AE">
      <w:pPr>
        <w:contextualSpacing/>
        <w:jc w:val="center"/>
        <w:rPr>
          <w:rFonts w:cstheme="min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78BD2E1D" wp14:editId="0C9F18C8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3513">
        <w:rPr>
          <w:rFonts w:asciiTheme="majorHAnsi" w:hAnsiTheme="majorHAnsi"/>
          <w:b/>
          <w:sz w:val="24"/>
          <w:szCs w:val="24"/>
        </w:rPr>
        <w:br/>
      </w:r>
      <w:r w:rsidRPr="00204993">
        <w:rPr>
          <w:rFonts w:cstheme="minorHAnsi"/>
          <w:b/>
          <w:sz w:val="24"/>
          <w:szCs w:val="24"/>
        </w:rPr>
        <w:t>PASADENA AREA COMMUNITY COLLEGE DISTRICT</w:t>
      </w:r>
    </w:p>
    <w:p w:rsidR="006964AE" w:rsidRPr="00204993" w:rsidRDefault="006964AE" w:rsidP="006964AE">
      <w:pPr>
        <w:contextualSpacing/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 xml:space="preserve">President’s Asian American and Pacific Islander Advisory Committee </w:t>
      </w:r>
    </w:p>
    <w:p w:rsidR="00960B04" w:rsidRPr="00453513" w:rsidRDefault="00960B04" w:rsidP="00960B04">
      <w:pPr>
        <w:rPr>
          <w:rFonts w:ascii="Calibri Light" w:hAnsi="Calibri Light"/>
          <w:b/>
          <w:sz w:val="24"/>
          <w:szCs w:val="24"/>
        </w:rPr>
      </w:pPr>
    </w:p>
    <w:p w:rsidR="00960B04" w:rsidRPr="006964AE" w:rsidRDefault="0018189F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6964AE">
        <w:rPr>
          <w:rFonts w:ascii="Calibri Light" w:hAnsi="Calibri Light"/>
          <w:b/>
          <w:sz w:val="24"/>
          <w:szCs w:val="24"/>
        </w:rPr>
        <w:t>September 9</w:t>
      </w:r>
      <w:r w:rsidR="008B5F31" w:rsidRPr="006964AE">
        <w:rPr>
          <w:rFonts w:ascii="Calibri Light" w:hAnsi="Calibri Light"/>
          <w:b/>
          <w:sz w:val="24"/>
          <w:szCs w:val="24"/>
        </w:rPr>
        <w:t>, 2017</w:t>
      </w:r>
    </w:p>
    <w:p w:rsidR="00960B04" w:rsidRPr="006964AE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6964AE">
        <w:rPr>
          <w:rFonts w:ascii="Calibri Light" w:hAnsi="Calibri Light"/>
          <w:b/>
          <w:sz w:val="24"/>
          <w:szCs w:val="24"/>
        </w:rPr>
        <w:t>9:00</w:t>
      </w:r>
      <w:r w:rsidR="00897B23" w:rsidRPr="006964AE">
        <w:rPr>
          <w:rFonts w:ascii="Calibri Light" w:hAnsi="Calibri Light"/>
          <w:b/>
          <w:sz w:val="24"/>
          <w:szCs w:val="24"/>
        </w:rPr>
        <w:t xml:space="preserve"> </w:t>
      </w:r>
      <w:r w:rsidRPr="006964AE">
        <w:rPr>
          <w:rFonts w:ascii="Calibri Light" w:hAnsi="Calibri Light"/>
          <w:b/>
          <w:sz w:val="24"/>
          <w:szCs w:val="24"/>
        </w:rPr>
        <w:t>a</w:t>
      </w:r>
      <w:r w:rsidR="00897B23" w:rsidRPr="006964AE">
        <w:rPr>
          <w:rFonts w:ascii="Calibri Light" w:hAnsi="Calibri Light"/>
          <w:b/>
          <w:sz w:val="24"/>
          <w:szCs w:val="24"/>
        </w:rPr>
        <w:t>.</w:t>
      </w:r>
      <w:r w:rsidRPr="006964AE">
        <w:rPr>
          <w:rFonts w:ascii="Calibri Light" w:hAnsi="Calibri Light"/>
          <w:b/>
          <w:sz w:val="24"/>
          <w:szCs w:val="24"/>
        </w:rPr>
        <w:t>m</w:t>
      </w:r>
      <w:r w:rsidR="00897B23" w:rsidRPr="006964AE">
        <w:rPr>
          <w:rFonts w:ascii="Calibri Light" w:hAnsi="Calibri Light"/>
          <w:b/>
          <w:sz w:val="24"/>
          <w:szCs w:val="24"/>
        </w:rPr>
        <w:t xml:space="preserve">. </w:t>
      </w:r>
      <w:r w:rsidRPr="006964AE">
        <w:rPr>
          <w:rFonts w:ascii="Calibri Light" w:hAnsi="Calibri Light"/>
          <w:b/>
          <w:sz w:val="24"/>
          <w:szCs w:val="24"/>
        </w:rPr>
        <w:t>-</w:t>
      </w:r>
      <w:r w:rsidR="00897B23" w:rsidRPr="006964AE">
        <w:rPr>
          <w:rFonts w:ascii="Calibri Light" w:hAnsi="Calibri Light"/>
          <w:b/>
          <w:sz w:val="24"/>
          <w:szCs w:val="24"/>
        </w:rPr>
        <w:t xml:space="preserve"> 11:00 a.m.</w:t>
      </w:r>
    </w:p>
    <w:p w:rsidR="00960B04" w:rsidRPr="006964AE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6964AE">
        <w:rPr>
          <w:rFonts w:ascii="Calibri Light" w:hAnsi="Calibri Light"/>
          <w:b/>
          <w:sz w:val="24"/>
          <w:szCs w:val="24"/>
        </w:rPr>
        <w:t>President’s Conference Room C-233</w:t>
      </w:r>
    </w:p>
    <w:p w:rsidR="00960B04" w:rsidRPr="006964AE" w:rsidRDefault="00960B04" w:rsidP="00960B04">
      <w:pPr>
        <w:jc w:val="center"/>
        <w:rPr>
          <w:rFonts w:ascii="Calibri Light" w:hAnsi="Calibri Light"/>
          <w:sz w:val="24"/>
          <w:szCs w:val="24"/>
        </w:rPr>
      </w:pPr>
    </w:p>
    <w:p w:rsidR="00960B04" w:rsidRPr="006964AE" w:rsidRDefault="00960B04" w:rsidP="008C3D24">
      <w:pPr>
        <w:spacing w:line="360" w:lineRule="auto"/>
        <w:jc w:val="center"/>
        <w:rPr>
          <w:rFonts w:ascii="Calibri Light" w:hAnsi="Calibri Light"/>
          <w:b/>
          <w:sz w:val="24"/>
          <w:szCs w:val="24"/>
        </w:rPr>
      </w:pPr>
      <w:r w:rsidRPr="006964AE">
        <w:rPr>
          <w:rFonts w:ascii="Calibri Light" w:hAnsi="Calibri Light"/>
          <w:b/>
          <w:sz w:val="24"/>
          <w:szCs w:val="24"/>
        </w:rPr>
        <w:t>Agenda</w:t>
      </w:r>
      <w:r w:rsidR="00B43B34" w:rsidRPr="006964AE">
        <w:rPr>
          <w:rFonts w:ascii="Calibri Light" w:hAnsi="Calibri Light"/>
          <w:b/>
          <w:sz w:val="24"/>
          <w:szCs w:val="24"/>
        </w:rPr>
        <w:br/>
      </w:r>
    </w:p>
    <w:p w:rsidR="00453513" w:rsidRPr="006964AE" w:rsidRDefault="0018189F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Welcome by</w:t>
      </w:r>
      <w:r w:rsidR="00453513" w:rsidRPr="006964AE">
        <w:rPr>
          <w:rFonts w:ascii="Calibri Light" w:hAnsi="Calibri Light"/>
          <w:sz w:val="24"/>
          <w:szCs w:val="24"/>
        </w:rPr>
        <w:t xml:space="preserve"> Chair (Michelle Freridge)</w:t>
      </w:r>
    </w:p>
    <w:p w:rsidR="00453513" w:rsidRPr="006964AE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Approval</w:t>
      </w:r>
      <w:r w:rsidR="00316FD2" w:rsidRPr="006964AE">
        <w:rPr>
          <w:rFonts w:ascii="Calibri Light" w:hAnsi="Calibri Light"/>
          <w:sz w:val="24"/>
          <w:szCs w:val="24"/>
        </w:rPr>
        <w:t xml:space="preserve"> of the M</w:t>
      </w:r>
      <w:r w:rsidRPr="006964AE">
        <w:rPr>
          <w:rFonts w:ascii="Calibri Light" w:hAnsi="Calibri Light"/>
          <w:sz w:val="24"/>
          <w:szCs w:val="24"/>
        </w:rPr>
        <w:t xml:space="preserve">inutes – </w:t>
      </w:r>
      <w:r w:rsidR="0018189F" w:rsidRPr="006964AE">
        <w:rPr>
          <w:rFonts w:ascii="Calibri Light" w:hAnsi="Calibri Light"/>
          <w:sz w:val="24"/>
          <w:szCs w:val="24"/>
        </w:rPr>
        <w:t>June 10, 2017</w:t>
      </w:r>
    </w:p>
    <w:p w:rsidR="00453513" w:rsidRPr="006964AE" w:rsidRDefault="00453513" w:rsidP="00316FD2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President’s Report (Dr. Rajen Vurdien)</w:t>
      </w:r>
    </w:p>
    <w:p w:rsidR="00453513" w:rsidRPr="006964AE" w:rsidRDefault="00453513" w:rsidP="00AA3C75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Membership Committee Report (Trustee Wah)</w:t>
      </w:r>
    </w:p>
    <w:p w:rsidR="00453513" w:rsidRPr="006964AE" w:rsidRDefault="00B40358" w:rsidP="00AA3C75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Scholarship</w:t>
      </w:r>
      <w:r w:rsidR="00453513" w:rsidRPr="006964AE">
        <w:rPr>
          <w:rFonts w:ascii="Calibri Light" w:hAnsi="Calibri Light"/>
          <w:sz w:val="24"/>
          <w:szCs w:val="24"/>
        </w:rPr>
        <w:t xml:space="preserve"> Committee Report (</w:t>
      </w:r>
      <w:r w:rsidRPr="006964AE">
        <w:rPr>
          <w:rFonts w:ascii="Calibri Light" w:hAnsi="Calibri Light"/>
          <w:sz w:val="24"/>
          <w:szCs w:val="24"/>
        </w:rPr>
        <w:t>Sally</w:t>
      </w:r>
      <w:r w:rsidR="00453513" w:rsidRPr="006964AE">
        <w:rPr>
          <w:rFonts w:ascii="Calibri Light" w:hAnsi="Calibri Light"/>
          <w:sz w:val="24"/>
          <w:szCs w:val="24"/>
        </w:rPr>
        <w:t>)</w:t>
      </w:r>
    </w:p>
    <w:p w:rsidR="00AA3C75" w:rsidRPr="006964AE" w:rsidRDefault="00195C00" w:rsidP="00972DE6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Nomination Committee</w:t>
      </w:r>
      <w:r w:rsidR="00791F5E" w:rsidRPr="006964AE">
        <w:rPr>
          <w:rFonts w:ascii="Calibri Light" w:hAnsi="Calibri Light"/>
          <w:sz w:val="24"/>
          <w:szCs w:val="24"/>
        </w:rPr>
        <w:t xml:space="preserve"> Report</w:t>
      </w:r>
      <w:r w:rsidRPr="006964AE">
        <w:rPr>
          <w:rFonts w:ascii="Calibri Light" w:hAnsi="Calibri Light"/>
          <w:sz w:val="24"/>
          <w:szCs w:val="24"/>
        </w:rPr>
        <w:t xml:space="preserve"> (Trustee Wah, Allen</w:t>
      </w:r>
      <w:r w:rsidR="00AA3C75" w:rsidRPr="006964AE">
        <w:rPr>
          <w:rFonts w:ascii="Calibri Light" w:hAnsi="Calibri Light"/>
          <w:sz w:val="24"/>
          <w:szCs w:val="24"/>
        </w:rPr>
        <w:t>)</w:t>
      </w:r>
    </w:p>
    <w:p w:rsidR="00972DE6" w:rsidRPr="006964AE" w:rsidRDefault="00972DE6" w:rsidP="00972DE6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Program Committee Chair – 2018 (Michelle)</w:t>
      </w:r>
    </w:p>
    <w:p w:rsidR="00195C00" w:rsidRPr="006964AE" w:rsidRDefault="00195C00" w:rsidP="00972DE6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API Hiring Committee</w:t>
      </w:r>
      <w:r w:rsidR="00791F5E" w:rsidRPr="006964AE">
        <w:rPr>
          <w:rFonts w:ascii="Calibri Light" w:hAnsi="Calibri Light"/>
          <w:sz w:val="24"/>
          <w:szCs w:val="24"/>
        </w:rPr>
        <w:t xml:space="preserve"> Report</w:t>
      </w:r>
      <w:r w:rsidRPr="006964AE">
        <w:rPr>
          <w:rFonts w:ascii="Calibri Light" w:hAnsi="Calibri Light"/>
          <w:sz w:val="24"/>
          <w:szCs w:val="24"/>
        </w:rPr>
        <w:t xml:space="preserve"> (Sandra, Shelley, Faith, Reiko, Jenny and Trustee Wah)</w:t>
      </w:r>
    </w:p>
    <w:p w:rsidR="00453513" w:rsidRPr="006964AE" w:rsidRDefault="001C77E6" w:rsidP="00F10A9D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Meeting Schedule for</w:t>
      </w:r>
      <w:r w:rsidR="00453513" w:rsidRPr="006964AE">
        <w:rPr>
          <w:rFonts w:ascii="Calibri Light" w:hAnsi="Calibri Light"/>
          <w:sz w:val="24"/>
          <w:szCs w:val="24"/>
        </w:rPr>
        <w:t xml:space="preserve"> 2017</w:t>
      </w:r>
      <w:r w:rsidR="00195C00" w:rsidRPr="006964AE">
        <w:rPr>
          <w:rFonts w:ascii="Calibri Light" w:hAnsi="Calibri Light"/>
          <w:sz w:val="24"/>
          <w:szCs w:val="24"/>
        </w:rPr>
        <w:t xml:space="preserve"> and suggested 2018 dates </w:t>
      </w:r>
    </w:p>
    <w:p w:rsidR="00B40358" w:rsidRPr="006964AE" w:rsidRDefault="00453513" w:rsidP="00195C00">
      <w:pPr>
        <w:pStyle w:val="ListParagraph"/>
        <w:numPr>
          <w:ilvl w:val="1"/>
          <w:numId w:val="3"/>
        </w:numPr>
        <w:spacing w:after="200"/>
        <w:ind w:left="1627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December 9, 2017</w:t>
      </w:r>
    </w:p>
    <w:p w:rsidR="00195C00" w:rsidRPr="006964AE" w:rsidRDefault="00195C00" w:rsidP="00195C00">
      <w:pPr>
        <w:pStyle w:val="ListParagraph"/>
        <w:spacing w:after="200"/>
        <w:ind w:left="1627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March 10, 2018</w:t>
      </w:r>
    </w:p>
    <w:p w:rsidR="00195C00" w:rsidRPr="006964AE" w:rsidRDefault="00195C00" w:rsidP="00195C00">
      <w:pPr>
        <w:pStyle w:val="ListParagraph"/>
        <w:spacing w:after="200"/>
        <w:ind w:left="1627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June 9, 2018</w:t>
      </w:r>
    </w:p>
    <w:p w:rsidR="00195C00" w:rsidRPr="006964AE" w:rsidRDefault="00195C00" w:rsidP="00195C00">
      <w:pPr>
        <w:pStyle w:val="ListParagraph"/>
        <w:spacing w:after="200"/>
        <w:ind w:left="1627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September 8, 2018</w:t>
      </w:r>
    </w:p>
    <w:p w:rsidR="00195C00" w:rsidRPr="006964AE" w:rsidRDefault="00195C00" w:rsidP="00195C00">
      <w:pPr>
        <w:pStyle w:val="ListParagraph"/>
        <w:spacing w:after="200" w:line="360" w:lineRule="auto"/>
        <w:ind w:left="1627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December 8, 2018</w:t>
      </w:r>
    </w:p>
    <w:p w:rsidR="00453513" w:rsidRPr="006964AE" w:rsidRDefault="00453513" w:rsidP="00195C00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Old Business</w:t>
      </w:r>
    </w:p>
    <w:p w:rsidR="00453513" w:rsidRPr="006964AE" w:rsidRDefault="00453513" w:rsidP="00F10A9D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 xml:space="preserve">New Business </w:t>
      </w:r>
    </w:p>
    <w:p w:rsidR="00453513" w:rsidRPr="006964AE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Announcements</w:t>
      </w:r>
    </w:p>
    <w:p w:rsidR="00453513" w:rsidRPr="006964AE" w:rsidRDefault="00453513" w:rsidP="00DB3BD2">
      <w:pPr>
        <w:pStyle w:val="ListParagraph"/>
        <w:numPr>
          <w:ilvl w:val="0"/>
          <w:numId w:val="3"/>
        </w:numPr>
        <w:spacing w:after="200" w:line="276" w:lineRule="auto"/>
        <w:rPr>
          <w:rFonts w:ascii="Calibri Light" w:hAnsi="Calibri Light"/>
          <w:sz w:val="24"/>
          <w:szCs w:val="24"/>
        </w:rPr>
      </w:pPr>
      <w:r w:rsidRPr="006964AE">
        <w:rPr>
          <w:rFonts w:ascii="Calibri Light" w:hAnsi="Calibri Light"/>
          <w:sz w:val="24"/>
          <w:szCs w:val="24"/>
        </w:rPr>
        <w:t>Adjourned</w:t>
      </w:r>
      <w:bookmarkStart w:id="0" w:name="_GoBack"/>
      <w:bookmarkEnd w:id="0"/>
    </w:p>
    <w:sectPr w:rsidR="00453513" w:rsidRPr="006964AE" w:rsidSect="00836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8D" w:rsidRDefault="00FA57D9">
      <w:r>
        <w:separator/>
      </w:r>
    </w:p>
  </w:endnote>
  <w:endnote w:type="continuationSeparator" w:id="0">
    <w:p w:rsidR="00366F8D" w:rsidRDefault="00F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696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696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696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8D" w:rsidRDefault="00FA57D9">
      <w:r>
        <w:separator/>
      </w:r>
    </w:p>
  </w:footnote>
  <w:footnote w:type="continuationSeparator" w:id="0">
    <w:p w:rsidR="00366F8D" w:rsidRDefault="00FA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696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696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696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41A"/>
    <w:multiLevelType w:val="hybridMultilevel"/>
    <w:tmpl w:val="23F030E0"/>
    <w:lvl w:ilvl="0" w:tplc="47C4786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0E576B7"/>
    <w:multiLevelType w:val="hybridMultilevel"/>
    <w:tmpl w:val="D5B4E4A4"/>
    <w:lvl w:ilvl="0" w:tplc="0B88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CE7"/>
    <w:multiLevelType w:val="hybridMultilevel"/>
    <w:tmpl w:val="50FA0E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4"/>
    <w:rsid w:val="0018189F"/>
    <w:rsid w:val="00195C00"/>
    <w:rsid w:val="001C77E6"/>
    <w:rsid w:val="00316FD2"/>
    <w:rsid w:val="00366F8D"/>
    <w:rsid w:val="00386011"/>
    <w:rsid w:val="00405678"/>
    <w:rsid w:val="00453513"/>
    <w:rsid w:val="00621568"/>
    <w:rsid w:val="006964AE"/>
    <w:rsid w:val="006A642B"/>
    <w:rsid w:val="0070374D"/>
    <w:rsid w:val="00791F5E"/>
    <w:rsid w:val="007E1F83"/>
    <w:rsid w:val="008364C3"/>
    <w:rsid w:val="00897B23"/>
    <w:rsid w:val="008A62C5"/>
    <w:rsid w:val="008B5F31"/>
    <w:rsid w:val="008C3D24"/>
    <w:rsid w:val="00941215"/>
    <w:rsid w:val="00952CF9"/>
    <w:rsid w:val="00960B04"/>
    <w:rsid w:val="00972DE6"/>
    <w:rsid w:val="009916E3"/>
    <w:rsid w:val="00A1136D"/>
    <w:rsid w:val="00A52128"/>
    <w:rsid w:val="00AA3C75"/>
    <w:rsid w:val="00B40358"/>
    <w:rsid w:val="00B43B34"/>
    <w:rsid w:val="00BB7073"/>
    <w:rsid w:val="00BD3644"/>
    <w:rsid w:val="00E67797"/>
    <w:rsid w:val="00F10A9D"/>
    <w:rsid w:val="00F20FF2"/>
    <w:rsid w:val="00F3756B"/>
    <w:rsid w:val="00FA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63B20-4382-4C8E-8AB2-895299F1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B04"/>
  </w:style>
  <w:style w:type="paragraph" w:styleId="Footer">
    <w:name w:val="footer"/>
    <w:basedOn w:val="Normal"/>
    <w:link w:val="Foot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04"/>
  </w:style>
  <w:style w:type="character" w:styleId="Hyperlink">
    <w:name w:val="Hyperlink"/>
    <w:basedOn w:val="DefaultParagraphFont"/>
    <w:uiPriority w:val="99"/>
    <w:semiHidden/>
    <w:unhideWhenUsed/>
    <w:rsid w:val="00BD3644"/>
    <w:rPr>
      <w:color w:val="0000FF"/>
      <w:u w:val="single"/>
    </w:rPr>
  </w:style>
  <w:style w:type="character" w:customStyle="1" w:styleId="il">
    <w:name w:val="il"/>
    <w:basedOn w:val="DefaultParagraphFont"/>
    <w:rsid w:val="00BD3644"/>
  </w:style>
  <w:style w:type="paragraph" w:styleId="BalloonText">
    <w:name w:val="Balloon Text"/>
    <w:basedOn w:val="Normal"/>
    <w:link w:val="BalloonTextChar"/>
    <w:uiPriority w:val="99"/>
    <w:semiHidden/>
    <w:unhideWhenUsed/>
    <w:rsid w:val="00A1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M. Molina</dc:creator>
  <cp:lastModifiedBy>Armine Galukyan</cp:lastModifiedBy>
  <cp:revision>14</cp:revision>
  <cp:lastPrinted>2016-08-26T21:30:00Z</cp:lastPrinted>
  <dcterms:created xsi:type="dcterms:W3CDTF">2017-03-02T22:52:00Z</dcterms:created>
  <dcterms:modified xsi:type="dcterms:W3CDTF">2019-06-14T18:10:00Z</dcterms:modified>
</cp:coreProperties>
</file>